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3" w:rsidRPr="00207553" w:rsidRDefault="00207553" w:rsidP="00A54A6E">
      <w:pPr>
        <w:jc w:val="center"/>
        <w:outlineLvl w:val="0"/>
        <w:rPr>
          <w:b/>
          <w:sz w:val="24"/>
          <w:szCs w:val="24"/>
        </w:rPr>
      </w:pPr>
    </w:p>
    <w:p w:rsidR="00A54A6E" w:rsidRPr="00207553" w:rsidRDefault="00A54A6E" w:rsidP="00A54A6E">
      <w:pPr>
        <w:jc w:val="center"/>
        <w:outlineLvl w:val="0"/>
        <w:rPr>
          <w:b/>
          <w:sz w:val="24"/>
          <w:szCs w:val="24"/>
        </w:rPr>
      </w:pPr>
      <w:r w:rsidRPr="00207553">
        <w:rPr>
          <w:b/>
          <w:sz w:val="24"/>
          <w:szCs w:val="24"/>
        </w:rPr>
        <w:t>РОССИЙСКАЯ ФЕДЕРАЦИЯ</w:t>
      </w:r>
    </w:p>
    <w:p w:rsidR="00A54A6E" w:rsidRPr="00207553" w:rsidRDefault="00A54A6E" w:rsidP="00A54A6E">
      <w:pPr>
        <w:jc w:val="center"/>
        <w:rPr>
          <w:b/>
          <w:sz w:val="24"/>
          <w:szCs w:val="24"/>
        </w:rPr>
      </w:pPr>
      <w:r w:rsidRPr="00207553">
        <w:rPr>
          <w:b/>
          <w:sz w:val="24"/>
          <w:szCs w:val="24"/>
        </w:rPr>
        <w:t>ИРКУТСКАЯ ОБЛАСТЬ</w:t>
      </w:r>
    </w:p>
    <w:p w:rsidR="00A54A6E" w:rsidRPr="00207553" w:rsidRDefault="00A54A6E" w:rsidP="00A54A6E">
      <w:pPr>
        <w:jc w:val="center"/>
        <w:outlineLvl w:val="0"/>
        <w:rPr>
          <w:b/>
          <w:sz w:val="24"/>
          <w:szCs w:val="24"/>
        </w:rPr>
      </w:pPr>
      <w:r w:rsidRPr="00207553">
        <w:rPr>
          <w:b/>
          <w:sz w:val="24"/>
          <w:szCs w:val="24"/>
        </w:rPr>
        <w:t>Муниципальное образование «</w:t>
      </w:r>
      <w:proofErr w:type="spellStart"/>
      <w:r w:rsidRPr="00207553">
        <w:rPr>
          <w:b/>
          <w:sz w:val="24"/>
          <w:szCs w:val="24"/>
        </w:rPr>
        <w:t>Новонукутское</w:t>
      </w:r>
      <w:proofErr w:type="spellEnd"/>
      <w:r w:rsidRPr="00207553">
        <w:rPr>
          <w:b/>
          <w:sz w:val="24"/>
          <w:szCs w:val="24"/>
        </w:rPr>
        <w:t>»</w:t>
      </w:r>
    </w:p>
    <w:p w:rsidR="00A54A6E" w:rsidRPr="00207553" w:rsidRDefault="00A54A6E" w:rsidP="00A54A6E">
      <w:pPr>
        <w:jc w:val="center"/>
        <w:outlineLvl w:val="0"/>
        <w:rPr>
          <w:b/>
          <w:sz w:val="24"/>
          <w:szCs w:val="24"/>
        </w:rPr>
      </w:pPr>
      <w:r w:rsidRPr="00207553">
        <w:rPr>
          <w:b/>
          <w:sz w:val="24"/>
          <w:szCs w:val="24"/>
        </w:rPr>
        <w:t>Дума муниципального образования «</w:t>
      </w:r>
      <w:proofErr w:type="spellStart"/>
      <w:r w:rsidRPr="00207553">
        <w:rPr>
          <w:b/>
          <w:sz w:val="24"/>
          <w:szCs w:val="24"/>
        </w:rPr>
        <w:t>Новонукутское</w:t>
      </w:r>
      <w:proofErr w:type="spellEnd"/>
      <w:r w:rsidRPr="00207553">
        <w:rPr>
          <w:b/>
          <w:sz w:val="24"/>
          <w:szCs w:val="24"/>
        </w:rPr>
        <w:t>»</w:t>
      </w:r>
    </w:p>
    <w:p w:rsidR="00A54A6E" w:rsidRPr="00207553" w:rsidRDefault="00A54A6E" w:rsidP="00A54A6E">
      <w:pPr>
        <w:jc w:val="center"/>
        <w:outlineLvl w:val="0"/>
        <w:rPr>
          <w:b/>
          <w:sz w:val="24"/>
          <w:szCs w:val="24"/>
        </w:rPr>
      </w:pPr>
      <w:r w:rsidRPr="00207553">
        <w:rPr>
          <w:b/>
          <w:sz w:val="24"/>
          <w:szCs w:val="24"/>
        </w:rPr>
        <w:t>Третьего созыва</w:t>
      </w:r>
    </w:p>
    <w:p w:rsidR="00A54A6E" w:rsidRPr="00207553" w:rsidRDefault="00A54A6E" w:rsidP="00A54A6E">
      <w:pPr>
        <w:jc w:val="center"/>
        <w:outlineLvl w:val="0"/>
        <w:rPr>
          <w:b/>
          <w:sz w:val="24"/>
          <w:szCs w:val="24"/>
        </w:rPr>
      </w:pPr>
    </w:p>
    <w:p w:rsidR="00A54A6E" w:rsidRPr="00207553" w:rsidRDefault="00A54A6E" w:rsidP="00A54A6E">
      <w:pPr>
        <w:jc w:val="center"/>
        <w:outlineLvl w:val="0"/>
        <w:rPr>
          <w:b/>
          <w:sz w:val="24"/>
          <w:szCs w:val="24"/>
        </w:rPr>
      </w:pPr>
    </w:p>
    <w:p w:rsidR="00A54A6E" w:rsidRPr="00207553" w:rsidRDefault="00A54A6E" w:rsidP="00A54A6E">
      <w:pPr>
        <w:jc w:val="center"/>
        <w:rPr>
          <w:b/>
        </w:rPr>
      </w:pPr>
      <w:r w:rsidRPr="00207553">
        <w:rPr>
          <w:b/>
        </w:rPr>
        <w:t xml:space="preserve">                                                                                        </w:t>
      </w:r>
    </w:p>
    <w:p w:rsidR="00A54A6E" w:rsidRPr="00207553" w:rsidRDefault="00A54A6E" w:rsidP="00A54A6E">
      <w:pPr>
        <w:jc w:val="center"/>
        <w:outlineLvl w:val="0"/>
        <w:rPr>
          <w:b/>
          <w:sz w:val="28"/>
          <w:szCs w:val="28"/>
        </w:rPr>
      </w:pPr>
      <w:r w:rsidRPr="00207553">
        <w:rPr>
          <w:b/>
          <w:sz w:val="28"/>
          <w:szCs w:val="28"/>
        </w:rPr>
        <w:t>РЕШЕНИЕ</w:t>
      </w:r>
    </w:p>
    <w:p w:rsidR="00A54A6E" w:rsidRPr="00207553" w:rsidRDefault="00A54A6E" w:rsidP="00A54A6E">
      <w:pPr>
        <w:jc w:val="center"/>
        <w:rPr>
          <w:b/>
          <w:sz w:val="28"/>
          <w:szCs w:val="28"/>
        </w:rPr>
      </w:pPr>
    </w:p>
    <w:p w:rsidR="00A54A6E" w:rsidRPr="00207553" w:rsidRDefault="00864EFB" w:rsidP="00A54A6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26 февраля</w:t>
      </w:r>
      <w:r w:rsidR="00A54A6E" w:rsidRPr="0020755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144432">
        <w:rPr>
          <w:sz w:val="24"/>
          <w:szCs w:val="24"/>
        </w:rPr>
        <w:t xml:space="preserve"> года   </w:t>
      </w:r>
      <w:r w:rsidR="00144432">
        <w:rPr>
          <w:sz w:val="24"/>
          <w:szCs w:val="24"/>
        </w:rPr>
        <w:tab/>
      </w:r>
      <w:r w:rsidR="00144432">
        <w:rPr>
          <w:sz w:val="24"/>
          <w:szCs w:val="24"/>
        </w:rPr>
        <w:tab/>
        <w:t xml:space="preserve"> №</w:t>
      </w:r>
      <w:r w:rsidR="0036606E">
        <w:rPr>
          <w:sz w:val="24"/>
          <w:szCs w:val="24"/>
        </w:rPr>
        <w:t xml:space="preserve"> 6</w:t>
      </w:r>
      <w:r w:rsidR="00A54A6E" w:rsidRPr="00207553">
        <w:rPr>
          <w:sz w:val="24"/>
          <w:szCs w:val="24"/>
        </w:rPr>
        <w:t xml:space="preserve"> </w:t>
      </w:r>
      <w:r w:rsidR="00A54A6E" w:rsidRPr="00207553">
        <w:rPr>
          <w:sz w:val="24"/>
          <w:szCs w:val="24"/>
        </w:rPr>
        <w:tab/>
      </w:r>
      <w:r w:rsidR="00A54A6E" w:rsidRPr="00207553">
        <w:rPr>
          <w:sz w:val="24"/>
          <w:szCs w:val="24"/>
        </w:rPr>
        <w:tab/>
      </w:r>
      <w:r w:rsidR="00A54A6E" w:rsidRPr="00207553">
        <w:rPr>
          <w:sz w:val="24"/>
          <w:szCs w:val="24"/>
        </w:rPr>
        <w:tab/>
        <w:t xml:space="preserve"> п. </w:t>
      </w:r>
      <w:proofErr w:type="spellStart"/>
      <w:r w:rsidR="00A54A6E" w:rsidRPr="00207553">
        <w:rPr>
          <w:sz w:val="24"/>
          <w:szCs w:val="24"/>
        </w:rPr>
        <w:t>Новонукутский</w:t>
      </w:r>
      <w:proofErr w:type="spellEnd"/>
    </w:p>
    <w:p w:rsidR="00A54A6E" w:rsidRPr="00207553" w:rsidRDefault="00A54A6E" w:rsidP="00A54A6E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A54A6E" w:rsidRPr="00207553" w:rsidRDefault="00A54A6E" w:rsidP="00A54A6E"/>
    <w:p w:rsidR="00A54A6E" w:rsidRPr="00E039EB" w:rsidRDefault="00943234" w:rsidP="00F83FAC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3FAC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поп</w:t>
      </w:r>
      <w:r w:rsidR="00F83FAC" w:rsidRPr="00F83FAC">
        <w:rPr>
          <w:rFonts w:ascii="Times New Roman" w:hAnsi="Times New Roman" w:cs="Times New Roman"/>
          <w:b w:val="0"/>
          <w:color w:val="auto"/>
          <w:sz w:val="24"/>
          <w:szCs w:val="24"/>
        </w:rPr>
        <w:t>олнения доходной части</w:t>
      </w:r>
      <w:r w:rsidRPr="00F83F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бюджета, в соответствии с Федеральным законом от 21.12.2001 N 178-ФЗ "О приватизации государственного и муниципального имущества", ст.ст. 7, 15 Федерального закона от 06.10.2003 N 131-ФЗ "Об общих принципах организации местного самоуправления в Российской Федерации", </w:t>
      </w:r>
      <w:r w:rsidR="00F83F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4A6E" w:rsidRPr="00E039EB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руководствуясь </w:t>
      </w:r>
      <w:r w:rsidR="00A54A6E" w:rsidRPr="00E039EB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муниципального образования «</w:t>
      </w:r>
      <w:proofErr w:type="spellStart"/>
      <w:r w:rsidR="00A54A6E" w:rsidRPr="00E039EB">
        <w:rPr>
          <w:rFonts w:ascii="Times New Roman" w:hAnsi="Times New Roman" w:cs="Times New Roman"/>
          <w:b w:val="0"/>
          <w:color w:val="auto"/>
          <w:sz w:val="24"/>
          <w:szCs w:val="24"/>
        </w:rPr>
        <w:t>Новонукутское</w:t>
      </w:r>
      <w:proofErr w:type="spellEnd"/>
      <w:r w:rsidR="00A54A6E" w:rsidRPr="00E039EB">
        <w:rPr>
          <w:rFonts w:ascii="Times New Roman" w:hAnsi="Times New Roman" w:cs="Times New Roman"/>
          <w:b w:val="0"/>
          <w:color w:val="auto"/>
          <w:sz w:val="24"/>
          <w:szCs w:val="24"/>
        </w:rPr>
        <w:t>», Дума</w:t>
      </w:r>
    </w:p>
    <w:p w:rsidR="00A54A6E" w:rsidRPr="00207553" w:rsidRDefault="00A54A6E" w:rsidP="00A54A6E">
      <w:pPr>
        <w:ind w:firstLine="708"/>
        <w:jc w:val="both"/>
        <w:rPr>
          <w:spacing w:val="1"/>
          <w:sz w:val="24"/>
          <w:szCs w:val="24"/>
        </w:rPr>
      </w:pPr>
    </w:p>
    <w:p w:rsidR="00A54A6E" w:rsidRPr="00207553" w:rsidRDefault="00A54A6E" w:rsidP="00A54A6E">
      <w:pPr>
        <w:ind w:firstLine="708"/>
        <w:jc w:val="center"/>
        <w:rPr>
          <w:b/>
          <w:spacing w:val="1"/>
          <w:sz w:val="24"/>
          <w:szCs w:val="24"/>
        </w:rPr>
      </w:pPr>
      <w:r w:rsidRPr="00207553">
        <w:rPr>
          <w:b/>
          <w:spacing w:val="1"/>
          <w:sz w:val="24"/>
          <w:szCs w:val="24"/>
        </w:rPr>
        <w:t>РЕШИЛА:</w:t>
      </w:r>
    </w:p>
    <w:p w:rsidR="00A54A6E" w:rsidRPr="00207553" w:rsidRDefault="00A54A6E" w:rsidP="00A54A6E">
      <w:pPr>
        <w:ind w:firstLine="708"/>
        <w:jc w:val="both"/>
        <w:rPr>
          <w:sz w:val="24"/>
          <w:szCs w:val="24"/>
        </w:rPr>
      </w:pPr>
    </w:p>
    <w:p w:rsidR="00F83FAC" w:rsidRPr="00F83FAC" w:rsidRDefault="00F83FAC" w:rsidP="00F83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AC">
        <w:rPr>
          <w:rFonts w:ascii="Times New Roman" w:hAnsi="Times New Roman" w:cs="Times New Roman"/>
          <w:sz w:val="24"/>
          <w:szCs w:val="24"/>
        </w:rPr>
        <w:t>1. Утвердить Прогнозный план (программу) приватизации муниципального имущества на 201</w:t>
      </w:r>
      <w:r w:rsidR="00864EFB">
        <w:rPr>
          <w:rFonts w:ascii="Times New Roman" w:hAnsi="Times New Roman" w:cs="Times New Roman"/>
          <w:sz w:val="24"/>
          <w:szCs w:val="24"/>
        </w:rPr>
        <w:t>6</w:t>
      </w:r>
      <w:r w:rsidRPr="00F83FAC">
        <w:rPr>
          <w:rFonts w:ascii="Times New Roman" w:hAnsi="Times New Roman" w:cs="Times New Roman"/>
          <w:sz w:val="24"/>
          <w:szCs w:val="24"/>
        </w:rPr>
        <w:t xml:space="preserve"> год </w:t>
      </w:r>
      <w:hyperlink w:anchor="Par29" w:tooltip="Ссылка на текущий документ" w:history="1">
        <w:r w:rsidRPr="00F83FAC">
          <w:rPr>
            <w:rFonts w:ascii="Times New Roman" w:hAnsi="Times New Roman" w:cs="Times New Roman"/>
            <w:sz w:val="24"/>
            <w:szCs w:val="24"/>
          </w:rPr>
          <w:t>(приложение)</w:t>
        </w:r>
      </w:hyperlink>
      <w:r w:rsidRPr="00F83FAC">
        <w:rPr>
          <w:rFonts w:ascii="Times New Roman" w:hAnsi="Times New Roman" w:cs="Times New Roman"/>
          <w:sz w:val="24"/>
          <w:szCs w:val="24"/>
        </w:rPr>
        <w:t>.</w:t>
      </w:r>
    </w:p>
    <w:p w:rsidR="00F83FAC" w:rsidRPr="00F83FAC" w:rsidRDefault="00F83FAC" w:rsidP="00F83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FAC" w:rsidRPr="00F83FAC" w:rsidRDefault="00F83FAC" w:rsidP="00F83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AC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</w:t>
      </w:r>
      <w:proofErr w:type="spellStart"/>
      <w:r w:rsidRPr="00F83FA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F83FAC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F83FAC" w:rsidRPr="00F83FAC" w:rsidRDefault="00F83FAC" w:rsidP="00F83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FAC" w:rsidRPr="00F83FAC" w:rsidRDefault="00F83FAC" w:rsidP="00F83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AC">
        <w:rPr>
          <w:rFonts w:ascii="Times New Roman" w:hAnsi="Times New Roman" w:cs="Times New Roman"/>
          <w:sz w:val="24"/>
          <w:szCs w:val="24"/>
        </w:rPr>
        <w:t>3. Настоящее решение вступает в силу по истечении десяти дней с момента официального опубликования.</w:t>
      </w:r>
    </w:p>
    <w:p w:rsidR="00F83FAC" w:rsidRPr="00F83FAC" w:rsidRDefault="00F83FAC" w:rsidP="00F83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FAC" w:rsidRPr="00F83FAC" w:rsidRDefault="00F83FAC" w:rsidP="00F83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83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3FA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начальника финансового отдела администрации МО «</w:t>
      </w:r>
      <w:proofErr w:type="spellStart"/>
      <w:r w:rsidRPr="00F83FAC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F83FAC">
        <w:rPr>
          <w:rFonts w:ascii="Times New Roman" w:hAnsi="Times New Roman" w:cs="Times New Roman"/>
          <w:sz w:val="24"/>
          <w:szCs w:val="24"/>
        </w:rPr>
        <w:t>» М.П. Абрамову.</w:t>
      </w:r>
    </w:p>
    <w:p w:rsidR="005560E8" w:rsidRPr="00F83FAC" w:rsidRDefault="005560E8" w:rsidP="00A54A6E">
      <w:pPr>
        <w:jc w:val="both"/>
        <w:rPr>
          <w:sz w:val="24"/>
          <w:szCs w:val="24"/>
        </w:rPr>
      </w:pPr>
    </w:p>
    <w:p w:rsidR="00E039EB" w:rsidRPr="00F83FAC" w:rsidRDefault="00E039EB" w:rsidP="00A54A6E">
      <w:pPr>
        <w:jc w:val="both"/>
        <w:rPr>
          <w:sz w:val="24"/>
          <w:szCs w:val="24"/>
        </w:rPr>
      </w:pPr>
    </w:p>
    <w:p w:rsidR="00E039EB" w:rsidRPr="00E039EB" w:rsidRDefault="00E039EB" w:rsidP="00E039EB">
      <w:pPr>
        <w:jc w:val="both"/>
        <w:outlineLvl w:val="0"/>
        <w:rPr>
          <w:sz w:val="24"/>
          <w:szCs w:val="24"/>
        </w:rPr>
      </w:pPr>
      <w:r w:rsidRPr="00E039EB">
        <w:rPr>
          <w:sz w:val="24"/>
          <w:szCs w:val="24"/>
        </w:rPr>
        <w:t xml:space="preserve">Председатель Думы </w:t>
      </w:r>
      <w:proofErr w:type="gramStart"/>
      <w:r w:rsidRPr="00E039EB">
        <w:rPr>
          <w:sz w:val="24"/>
          <w:szCs w:val="24"/>
        </w:rPr>
        <w:t>муниципального</w:t>
      </w:r>
      <w:proofErr w:type="gramEnd"/>
      <w:r w:rsidRPr="00E039EB">
        <w:rPr>
          <w:sz w:val="24"/>
          <w:szCs w:val="24"/>
        </w:rPr>
        <w:t xml:space="preserve"> </w:t>
      </w:r>
    </w:p>
    <w:p w:rsidR="00E039EB" w:rsidRPr="00E039EB" w:rsidRDefault="00E039EB" w:rsidP="00E039EB">
      <w:pPr>
        <w:jc w:val="both"/>
        <w:outlineLvl w:val="0"/>
        <w:rPr>
          <w:sz w:val="24"/>
          <w:szCs w:val="24"/>
        </w:rPr>
      </w:pPr>
      <w:r w:rsidRPr="00E039EB">
        <w:rPr>
          <w:sz w:val="24"/>
          <w:szCs w:val="24"/>
        </w:rPr>
        <w:t>образования «</w:t>
      </w:r>
      <w:proofErr w:type="spellStart"/>
      <w:r w:rsidRPr="00E039EB">
        <w:rPr>
          <w:sz w:val="24"/>
          <w:szCs w:val="24"/>
        </w:rPr>
        <w:t>Новонукутское</w:t>
      </w:r>
      <w:proofErr w:type="spellEnd"/>
      <w:r w:rsidRPr="00E039EB">
        <w:rPr>
          <w:sz w:val="24"/>
          <w:szCs w:val="24"/>
        </w:rPr>
        <w:t>»,</w:t>
      </w:r>
    </w:p>
    <w:p w:rsidR="00E039EB" w:rsidRPr="00E039EB" w:rsidRDefault="00E039EB" w:rsidP="00E039EB">
      <w:pPr>
        <w:jc w:val="both"/>
        <w:outlineLvl w:val="0"/>
        <w:rPr>
          <w:sz w:val="24"/>
          <w:szCs w:val="24"/>
        </w:rPr>
      </w:pPr>
      <w:r w:rsidRPr="00E039EB">
        <w:rPr>
          <w:sz w:val="24"/>
          <w:szCs w:val="24"/>
        </w:rPr>
        <w:t xml:space="preserve">глава </w:t>
      </w:r>
      <w:proofErr w:type="gramStart"/>
      <w:r w:rsidRPr="00E039EB">
        <w:rPr>
          <w:sz w:val="24"/>
          <w:szCs w:val="24"/>
        </w:rPr>
        <w:t>муниципального</w:t>
      </w:r>
      <w:proofErr w:type="gramEnd"/>
      <w:r w:rsidRPr="00E039EB">
        <w:rPr>
          <w:sz w:val="24"/>
          <w:szCs w:val="24"/>
        </w:rPr>
        <w:t xml:space="preserve"> </w:t>
      </w:r>
    </w:p>
    <w:p w:rsidR="00E039EB" w:rsidRPr="00E039EB" w:rsidRDefault="00E039EB" w:rsidP="00E039EB">
      <w:pPr>
        <w:jc w:val="both"/>
        <w:rPr>
          <w:sz w:val="24"/>
          <w:szCs w:val="24"/>
        </w:rPr>
      </w:pPr>
      <w:r w:rsidRPr="00E039EB">
        <w:rPr>
          <w:sz w:val="24"/>
          <w:szCs w:val="24"/>
        </w:rPr>
        <w:t>образования «</w:t>
      </w:r>
      <w:proofErr w:type="spellStart"/>
      <w:r w:rsidRPr="00E039EB">
        <w:rPr>
          <w:sz w:val="24"/>
          <w:szCs w:val="24"/>
        </w:rPr>
        <w:t>Новонукутское</w:t>
      </w:r>
      <w:proofErr w:type="spellEnd"/>
      <w:r w:rsidRPr="00E039EB">
        <w:rPr>
          <w:sz w:val="24"/>
          <w:szCs w:val="24"/>
        </w:rPr>
        <w:t>»</w:t>
      </w:r>
      <w:r w:rsidRPr="00E039EB">
        <w:rPr>
          <w:sz w:val="24"/>
          <w:szCs w:val="24"/>
        </w:rPr>
        <w:tab/>
      </w:r>
      <w:r w:rsidRPr="00E039EB">
        <w:rPr>
          <w:sz w:val="24"/>
          <w:szCs w:val="24"/>
        </w:rPr>
        <w:tab/>
      </w:r>
      <w:r w:rsidRPr="00E039EB">
        <w:rPr>
          <w:sz w:val="24"/>
          <w:szCs w:val="24"/>
        </w:rPr>
        <w:tab/>
      </w:r>
      <w:r w:rsidRPr="00E039EB">
        <w:rPr>
          <w:sz w:val="24"/>
          <w:szCs w:val="24"/>
        </w:rPr>
        <w:tab/>
      </w:r>
      <w:r w:rsidRPr="00E039EB">
        <w:rPr>
          <w:sz w:val="24"/>
          <w:szCs w:val="24"/>
        </w:rPr>
        <w:tab/>
      </w:r>
      <w:r w:rsidRPr="00E039EB">
        <w:rPr>
          <w:sz w:val="24"/>
          <w:szCs w:val="24"/>
        </w:rPr>
        <w:tab/>
      </w:r>
      <w:r w:rsidRPr="00E039EB">
        <w:rPr>
          <w:sz w:val="24"/>
          <w:szCs w:val="24"/>
        </w:rPr>
        <w:tab/>
        <w:t xml:space="preserve">О.Н. </w:t>
      </w:r>
      <w:proofErr w:type="spellStart"/>
      <w:r w:rsidRPr="00E039EB">
        <w:rPr>
          <w:sz w:val="24"/>
          <w:szCs w:val="24"/>
        </w:rPr>
        <w:t>Кархова</w:t>
      </w:r>
      <w:proofErr w:type="spellEnd"/>
    </w:p>
    <w:p w:rsidR="00E039EB" w:rsidRPr="00E039EB" w:rsidRDefault="00E039EB" w:rsidP="00A54A6E">
      <w:pPr>
        <w:jc w:val="both"/>
        <w:rPr>
          <w:sz w:val="24"/>
          <w:szCs w:val="24"/>
        </w:rPr>
      </w:pPr>
    </w:p>
    <w:p w:rsidR="00207553" w:rsidRPr="00E039EB" w:rsidRDefault="00207553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F83FAC" w:rsidRDefault="00F83FAC" w:rsidP="00A54A6E">
      <w:pPr>
        <w:jc w:val="both"/>
        <w:rPr>
          <w:sz w:val="24"/>
          <w:szCs w:val="24"/>
        </w:rPr>
      </w:pPr>
    </w:p>
    <w:p w:rsidR="00F83FAC" w:rsidRDefault="00F83FAC" w:rsidP="00A54A6E">
      <w:pPr>
        <w:jc w:val="both"/>
        <w:rPr>
          <w:sz w:val="24"/>
          <w:szCs w:val="24"/>
        </w:rPr>
      </w:pPr>
    </w:p>
    <w:p w:rsidR="00F83FAC" w:rsidRDefault="00F83FAC" w:rsidP="00A54A6E">
      <w:pPr>
        <w:jc w:val="both"/>
        <w:rPr>
          <w:sz w:val="24"/>
          <w:szCs w:val="24"/>
        </w:rPr>
      </w:pPr>
    </w:p>
    <w:p w:rsidR="00F83FAC" w:rsidRDefault="00F83FAC" w:rsidP="00A54A6E">
      <w:pPr>
        <w:jc w:val="both"/>
        <w:rPr>
          <w:sz w:val="24"/>
          <w:szCs w:val="24"/>
        </w:rPr>
      </w:pPr>
    </w:p>
    <w:p w:rsidR="00F83FAC" w:rsidRDefault="00F83FAC" w:rsidP="00A54A6E">
      <w:pPr>
        <w:jc w:val="both"/>
        <w:rPr>
          <w:sz w:val="24"/>
          <w:szCs w:val="24"/>
        </w:rPr>
      </w:pPr>
    </w:p>
    <w:p w:rsidR="00F83FAC" w:rsidRDefault="00F83FAC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F83FAC" w:rsidRPr="00F83FAC" w:rsidRDefault="00F83FAC" w:rsidP="00F83F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F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83FAC" w:rsidRPr="00F83FAC" w:rsidRDefault="00F83FAC" w:rsidP="00F83FA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FAC">
        <w:rPr>
          <w:rFonts w:ascii="Times New Roman" w:hAnsi="Times New Roman" w:cs="Times New Roman"/>
          <w:b/>
          <w:sz w:val="24"/>
          <w:szCs w:val="24"/>
        </w:rPr>
        <w:t>к решению</w:t>
      </w:r>
    </w:p>
    <w:p w:rsidR="00F83FAC" w:rsidRPr="00F83FAC" w:rsidRDefault="00F83FAC" w:rsidP="00F83FA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FAC">
        <w:rPr>
          <w:rFonts w:ascii="Times New Roman" w:hAnsi="Times New Roman" w:cs="Times New Roman"/>
          <w:b/>
          <w:sz w:val="24"/>
          <w:szCs w:val="24"/>
        </w:rPr>
        <w:t>Думы МО «</w:t>
      </w:r>
      <w:proofErr w:type="spellStart"/>
      <w:r w:rsidRPr="00F83FAC"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 w:rsidRPr="00F83FAC">
        <w:rPr>
          <w:rFonts w:ascii="Times New Roman" w:hAnsi="Times New Roman" w:cs="Times New Roman"/>
          <w:b/>
          <w:sz w:val="24"/>
          <w:szCs w:val="24"/>
        </w:rPr>
        <w:t>»</w:t>
      </w:r>
    </w:p>
    <w:p w:rsidR="00F83FAC" w:rsidRPr="00EC619D" w:rsidRDefault="00F83FAC" w:rsidP="00864EFB">
      <w:pPr>
        <w:pStyle w:val="ConsPlusNormal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4EFB">
        <w:rPr>
          <w:rFonts w:ascii="Times New Roman" w:hAnsi="Times New Roman" w:cs="Times New Roman"/>
          <w:b/>
          <w:sz w:val="24"/>
          <w:szCs w:val="24"/>
        </w:rPr>
        <w:t>26.02</w:t>
      </w:r>
      <w:r w:rsidR="00144432">
        <w:rPr>
          <w:rFonts w:ascii="Times New Roman" w:hAnsi="Times New Roman" w:cs="Times New Roman"/>
          <w:b/>
          <w:sz w:val="24"/>
          <w:szCs w:val="24"/>
        </w:rPr>
        <w:t>.</w:t>
      </w:r>
      <w:r w:rsidR="00864EFB">
        <w:rPr>
          <w:rFonts w:ascii="Times New Roman" w:hAnsi="Times New Roman" w:cs="Times New Roman"/>
          <w:b/>
          <w:sz w:val="24"/>
          <w:szCs w:val="24"/>
        </w:rPr>
        <w:t>2016</w:t>
      </w:r>
      <w:r w:rsidRPr="00F83FA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64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432">
        <w:rPr>
          <w:rFonts w:ascii="Times New Roman" w:hAnsi="Times New Roman" w:cs="Times New Roman"/>
          <w:b/>
          <w:sz w:val="24"/>
          <w:szCs w:val="24"/>
        </w:rPr>
        <w:t>N</w:t>
      </w:r>
      <w:r w:rsidR="0036606E">
        <w:rPr>
          <w:rFonts w:ascii="Times New Roman" w:hAnsi="Times New Roman" w:cs="Times New Roman"/>
          <w:b/>
          <w:sz w:val="24"/>
          <w:szCs w:val="24"/>
        </w:rPr>
        <w:t>6</w:t>
      </w:r>
    </w:p>
    <w:p w:rsidR="00F83FAC" w:rsidRPr="00EC619D" w:rsidRDefault="00F83FAC" w:rsidP="00F83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FAC" w:rsidRPr="00EC619D" w:rsidRDefault="00F83FAC" w:rsidP="00F83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F83FAC" w:rsidRPr="00EC619D" w:rsidRDefault="00F83FAC" w:rsidP="00F83F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EC619D">
        <w:rPr>
          <w:rFonts w:ascii="Times New Roman" w:hAnsi="Times New Roman" w:cs="Times New Roman"/>
          <w:sz w:val="24"/>
          <w:szCs w:val="24"/>
        </w:rPr>
        <w:t>ДВИЖИМОЕ ИМУЩЕСТВО</w:t>
      </w:r>
    </w:p>
    <w:p w:rsidR="00F83FAC" w:rsidRPr="00EC619D" w:rsidRDefault="00F83FAC" w:rsidP="00F83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1644"/>
        <w:gridCol w:w="794"/>
        <w:gridCol w:w="1474"/>
        <w:gridCol w:w="2551"/>
        <w:gridCol w:w="1417"/>
        <w:gridCol w:w="1247"/>
      </w:tblGrid>
      <w:tr w:rsidR="00F83FAC" w:rsidRPr="00EC619D" w:rsidTr="00F83F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EC619D" w:rsidRDefault="00F83FAC" w:rsidP="0066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EC619D" w:rsidRDefault="00F83FAC" w:rsidP="0066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EC619D" w:rsidRDefault="00F83FAC" w:rsidP="0066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EC619D" w:rsidRDefault="00F83FAC" w:rsidP="0066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Default="00F83FAC" w:rsidP="0066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EC619D" w:rsidRPr="00EC619D" w:rsidRDefault="00EC619D" w:rsidP="0066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EC619D" w:rsidRDefault="00F83FAC" w:rsidP="0066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EC619D" w:rsidRDefault="00F83FAC" w:rsidP="0066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Ожидаемые поступления (в руб.)</w:t>
            </w:r>
          </w:p>
        </w:tc>
      </w:tr>
      <w:tr w:rsidR="00F83FAC" w:rsidRPr="00F83FAC" w:rsidTr="00F83F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F83FAC" w:rsidRDefault="00F83FAC" w:rsidP="00667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Default="00F83FAC" w:rsidP="00EC6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C619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EC619D" w:rsidRDefault="00EC619D" w:rsidP="00EC6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9D" w:rsidRPr="00EC619D" w:rsidRDefault="00EC619D" w:rsidP="00EC6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ВАЗ</w:t>
            </w:r>
            <w:r w:rsidRPr="00EC619D">
              <w:rPr>
                <w:rFonts w:ascii="Times New Roman" w:eastAsia="Times New Roman" w:hAnsi="Times New Roman" w:cs="Times New Roman"/>
                <w:color w:val="000000"/>
              </w:rPr>
              <w:t xml:space="preserve"> 217030 </w:t>
            </w:r>
            <w:r w:rsidRPr="00EC61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LADA</w:t>
            </w:r>
            <w:r w:rsidRPr="00EC61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61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F83FAC" w:rsidRDefault="00F83FAC" w:rsidP="00667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C6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9D" w:rsidRPr="00EC619D" w:rsidRDefault="00F83FAC" w:rsidP="00EC6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63 М</w:t>
            </w:r>
            <w:r w:rsidR="00EC619D" w:rsidRPr="00EC61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C619D" w:rsidRPr="00EC619D" w:rsidRDefault="00EC619D" w:rsidP="00EC6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sz w:val="24"/>
                <w:szCs w:val="24"/>
              </w:rPr>
              <w:t>389942</w:t>
            </w:r>
          </w:p>
          <w:p w:rsidR="00F83FAC" w:rsidRPr="00EC619D" w:rsidRDefault="00F83FAC" w:rsidP="00EC619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C619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19D" w:rsidRDefault="00EC619D" w:rsidP="00EC61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EC619D">
              <w:rPr>
                <w:sz w:val="24"/>
                <w:szCs w:val="24"/>
                <w:lang w:val="en-US"/>
              </w:rPr>
              <w:t>VIN</w:t>
            </w:r>
            <w:r w:rsidRPr="00EC619D">
              <w:rPr>
                <w:sz w:val="24"/>
                <w:szCs w:val="24"/>
              </w:rPr>
              <w:t>-номер</w:t>
            </w:r>
            <w:r>
              <w:rPr>
                <w:sz w:val="24"/>
                <w:szCs w:val="24"/>
              </w:rPr>
              <w:t>: ХТА217030В0125679</w:t>
            </w:r>
          </w:p>
          <w:p w:rsidR="00EC619D" w:rsidRDefault="00EC619D" w:rsidP="00EC61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619D">
              <w:rPr>
                <w:sz w:val="24"/>
                <w:szCs w:val="24"/>
              </w:rPr>
              <w:t xml:space="preserve">) Двигатель </w:t>
            </w:r>
          </w:p>
          <w:p w:rsidR="00EC619D" w:rsidRDefault="00EC619D" w:rsidP="00EC619D">
            <w:pPr>
              <w:spacing w:after="120"/>
              <w:jc w:val="both"/>
              <w:rPr>
                <w:sz w:val="24"/>
                <w:szCs w:val="24"/>
              </w:rPr>
            </w:pPr>
            <w:r w:rsidRPr="00EC619D">
              <w:rPr>
                <w:sz w:val="24"/>
                <w:szCs w:val="24"/>
              </w:rPr>
              <w:t>№:</w:t>
            </w:r>
            <w:r>
              <w:rPr>
                <w:sz w:val="24"/>
                <w:szCs w:val="24"/>
              </w:rPr>
              <w:t xml:space="preserve"> 2171990</w:t>
            </w:r>
          </w:p>
          <w:p w:rsidR="00EC619D" w:rsidRDefault="00EC619D" w:rsidP="00EC619D">
            <w:pPr>
              <w:spacing w:after="120"/>
              <w:jc w:val="both"/>
              <w:rPr>
                <w:sz w:val="24"/>
                <w:szCs w:val="24"/>
              </w:rPr>
            </w:pPr>
            <w:r w:rsidRPr="00EC619D">
              <w:rPr>
                <w:sz w:val="24"/>
                <w:szCs w:val="24"/>
              </w:rPr>
              <w:t>3) Тип</w:t>
            </w:r>
            <w:r>
              <w:rPr>
                <w:sz w:val="24"/>
                <w:szCs w:val="24"/>
              </w:rPr>
              <w:t>: 21126</w:t>
            </w:r>
          </w:p>
          <w:p w:rsidR="00EC619D" w:rsidRDefault="00EC619D" w:rsidP="00EC61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proofErr w:type="spellStart"/>
            <w:r w:rsidRPr="00EC619D">
              <w:rPr>
                <w:sz w:val="24"/>
                <w:szCs w:val="24"/>
              </w:rPr>
              <w:t>Гос</w:t>
            </w:r>
            <w:proofErr w:type="gramStart"/>
            <w:r w:rsidRPr="00EC619D">
              <w:rPr>
                <w:sz w:val="24"/>
                <w:szCs w:val="24"/>
              </w:rPr>
              <w:t>.н</w:t>
            </w:r>
            <w:proofErr w:type="gramEnd"/>
            <w:r w:rsidRPr="00EC619D"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>: Т 254 СХ 38</w:t>
            </w:r>
          </w:p>
          <w:p w:rsidR="00F83FAC" w:rsidRPr="00EC619D" w:rsidRDefault="00EC619D" w:rsidP="00EC61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EC619D">
              <w:rPr>
                <w:sz w:val="24"/>
                <w:szCs w:val="24"/>
              </w:rPr>
              <w:t>Цвет</w:t>
            </w:r>
            <w:r w:rsidRPr="005908B8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серо-зеленый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F83FAC" w:rsidRDefault="00EC619D" w:rsidP="00864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FAC" w:rsidRPr="00F83FAC">
              <w:rPr>
                <w:rFonts w:ascii="Times New Roman" w:hAnsi="Times New Roman" w:cs="Times New Roman"/>
                <w:sz w:val="24"/>
                <w:szCs w:val="24"/>
              </w:rPr>
              <w:t xml:space="preserve"> - 3 квартал 201</w:t>
            </w:r>
            <w:r w:rsidR="00864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FAC" w:rsidRPr="00F83F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AC" w:rsidRPr="00F83FAC" w:rsidRDefault="00F83FAC" w:rsidP="00667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C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</w:tc>
      </w:tr>
    </w:tbl>
    <w:p w:rsidR="00411992" w:rsidRDefault="00411992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411992" w:rsidRDefault="00411992" w:rsidP="00A54A6E">
      <w:pPr>
        <w:jc w:val="both"/>
        <w:rPr>
          <w:sz w:val="24"/>
          <w:szCs w:val="24"/>
        </w:rPr>
      </w:pPr>
    </w:p>
    <w:p w:rsidR="00A54A6E" w:rsidRPr="0020407A" w:rsidRDefault="00A54A6E">
      <w:pPr>
        <w:rPr>
          <w:sz w:val="24"/>
          <w:szCs w:val="24"/>
        </w:rPr>
      </w:pPr>
    </w:p>
    <w:sectPr w:rsidR="00A54A6E" w:rsidRPr="0020407A" w:rsidSect="00C5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AE1"/>
    <w:multiLevelType w:val="hybridMultilevel"/>
    <w:tmpl w:val="3BAA7D3C"/>
    <w:lvl w:ilvl="0" w:tplc="CB2848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6E"/>
    <w:rsid w:val="0010310B"/>
    <w:rsid w:val="00144432"/>
    <w:rsid w:val="00196284"/>
    <w:rsid w:val="0020407A"/>
    <w:rsid w:val="00207553"/>
    <w:rsid w:val="00247F3B"/>
    <w:rsid w:val="002A019A"/>
    <w:rsid w:val="0036606E"/>
    <w:rsid w:val="003825AC"/>
    <w:rsid w:val="003C5322"/>
    <w:rsid w:val="00411992"/>
    <w:rsid w:val="0048466A"/>
    <w:rsid w:val="005560E8"/>
    <w:rsid w:val="0065082E"/>
    <w:rsid w:val="00864EFB"/>
    <w:rsid w:val="00943234"/>
    <w:rsid w:val="00A54A6E"/>
    <w:rsid w:val="00BC4502"/>
    <w:rsid w:val="00C517E4"/>
    <w:rsid w:val="00C5681F"/>
    <w:rsid w:val="00C74208"/>
    <w:rsid w:val="00D44987"/>
    <w:rsid w:val="00D50346"/>
    <w:rsid w:val="00E039EB"/>
    <w:rsid w:val="00EC619D"/>
    <w:rsid w:val="00F36896"/>
    <w:rsid w:val="00F42AD2"/>
    <w:rsid w:val="00F83FAC"/>
    <w:rsid w:val="00F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6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54A6E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4A6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4A6E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5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5560E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560E8"/>
    <w:rPr>
      <w:rFonts w:cs="Times New Roman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5560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5560E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5560E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560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Информация об изменениях документа"/>
    <w:basedOn w:val="a7"/>
    <w:next w:val="a"/>
    <w:uiPriority w:val="99"/>
    <w:rsid w:val="005560E8"/>
    <w:pPr>
      <w:widowControl/>
    </w:pPr>
    <w:rPr>
      <w:rFonts w:eastAsiaTheme="minorHAnsi"/>
      <w:i/>
      <w:iCs/>
      <w:lang w:eastAsia="en-US"/>
    </w:rPr>
  </w:style>
  <w:style w:type="character" w:customStyle="1" w:styleId="ab">
    <w:name w:val="Сравнение редакций. Добавленный фрагмент"/>
    <w:uiPriority w:val="99"/>
    <w:rsid w:val="005560E8"/>
    <w:rPr>
      <w:color w:val="000000"/>
      <w:shd w:val="clear" w:color="auto" w:fill="C1D7FF"/>
    </w:rPr>
  </w:style>
  <w:style w:type="paragraph" w:customStyle="1" w:styleId="ConsPlusNormal">
    <w:name w:val="ConsPlusNormal"/>
    <w:rsid w:val="00F83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2016-02-25T04:49:00Z</cp:lastPrinted>
  <dcterms:created xsi:type="dcterms:W3CDTF">2016-02-24T03:00:00Z</dcterms:created>
  <dcterms:modified xsi:type="dcterms:W3CDTF">2016-02-25T04:49:00Z</dcterms:modified>
</cp:coreProperties>
</file>